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3C5E" w14:textId="77777777" w:rsidR="000A2A0C" w:rsidRPr="0090100D" w:rsidRDefault="00B15DC4" w:rsidP="006E5E8A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0100D">
        <w:rPr>
          <w:rFonts w:ascii="Times New Roman" w:hAnsi="Times New Roman" w:cs="Times New Roman"/>
          <w:b/>
          <w:i/>
          <w:sz w:val="28"/>
          <w:szCs w:val="28"/>
        </w:rPr>
        <w:t xml:space="preserve">Конференция </w:t>
      </w:r>
    </w:p>
    <w:p w14:paraId="59A63C5F" w14:textId="77777777" w:rsidR="00E51DDE" w:rsidRPr="0090100D" w:rsidRDefault="008863AE" w:rsidP="006E5E8A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100D">
        <w:rPr>
          <w:rFonts w:ascii="Times New Roman" w:hAnsi="Times New Roman" w:cs="Times New Roman"/>
          <w:b/>
          <w:i/>
          <w:sz w:val="28"/>
          <w:szCs w:val="28"/>
        </w:rPr>
        <w:t>„Българският Северозапад в Европейския Югоизток</w:t>
      </w:r>
    </w:p>
    <w:p w14:paraId="59A63C60" w14:textId="77777777" w:rsidR="008863AE" w:rsidRPr="0090100D" w:rsidRDefault="008863AE" w:rsidP="006E5E8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0100D">
        <w:rPr>
          <w:rFonts w:ascii="Times New Roman" w:hAnsi="Times New Roman" w:cs="Times New Roman"/>
          <w:b/>
          <w:i/>
          <w:sz w:val="28"/>
          <w:szCs w:val="28"/>
        </w:rPr>
        <w:t xml:space="preserve"> през вековете”</w:t>
      </w:r>
    </w:p>
    <w:p w14:paraId="59A63C61" w14:textId="77777777" w:rsidR="00E51DDE" w:rsidRDefault="00E51DDE" w:rsidP="009010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7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Монтана,  </w:t>
      </w:r>
      <w:r w:rsidRPr="0093347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E317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202</w:t>
      </w:r>
      <w:r w:rsidRPr="0093347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317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59A63C62" w14:textId="77777777" w:rsidR="0090100D" w:rsidRPr="0090100D" w:rsidRDefault="0090100D" w:rsidP="0090100D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010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Експозиционна зала на РИМ-Монтана, ул. „Граф Игнатиев“ 3</w:t>
      </w:r>
    </w:p>
    <w:p w14:paraId="59A63C63" w14:textId="77777777" w:rsidR="00381F10" w:rsidRPr="00E31718" w:rsidRDefault="00E11F43" w:rsidP="00E11F4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31718">
        <w:rPr>
          <w:rFonts w:ascii="Times New Roman" w:hAnsi="Times New Roman" w:cs="Times New Roman"/>
          <w:color w:val="333333"/>
          <w:sz w:val="24"/>
          <w:szCs w:val="24"/>
          <w:lang w:val="en-US"/>
        </w:rPr>
        <w:t>9.00</w:t>
      </w:r>
      <w:r w:rsidR="009010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31718">
        <w:rPr>
          <w:rFonts w:ascii="Times New Roman" w:hAnsi="Times New Roman" w:cs="Times New Roman"/>
          <w:b/>
          <w:color w:val="333333"/>
          <w:sz w:val="24"/>
          <w:szCs w:val="24"/>
        </w:rPr>
        <w:t>Официално откриване</w:t>
      </w:r>
    </w:p>
    <w:p w14:paraId="59A63C64" w14:textId="77777777" w:rsidR="005C275D" w:rsidRPr="00E31718" w:rsidRDefault="00E11F43" w:rsidP="00E11F43">
      <w:pPr>
        <w:spacing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933477">
        <w:rPr>
          <w:rFonts w:ascii="Times New Roman" w:hAnsi="Times New Roman" w:cs="Times New Roman"/>
          <w:color w:val="333333"/>
          <w:sz w:val="24"/>
          <w:szCs w:val="24"/>
        </w:rPr>
        <w:t>9.</w:t>
      </w:r>
      <w:r w:rsidRPr="00E31718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933477">
        <w:rPr>
          <w:rFonts w:ascii="Times New Roman" w:hAnsi="Times New Roman" w:cs="Times New Roman"/>
          <w:color w:val="333333"/>
          <w:sz w:val="24"/>
          <w:szCs w:val="24"/>
        </w:rPr>
        <w:t>0</w:t>
      </w:r>
      <w:r w:rsidR="009010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31718">
        <w:rPr>
          <w:rFonts w:ascii="Times New Roman" w:eastAsia="Times New Roman" w:hAnsi="Times New Roman" w:cs="Times New Roman"/>
          <w:b/>
          <w:sz w:val="24"/>
          <w:szCs w:val="24"/>
        </w:rPr>
        <w:t>Чл.-кор. проф. дин Александър Костов</w:t>
      </w:r>
      <w:r w:rsidRPr="00E31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718">
        <w:rPr>
          <w:rFonts w:ascii="Times New Roman" w:hAnsi="Times New Roman" w:cs="Times New Roman"/>
          <w:sz w:val="24"/>
          <w:szCs w:val="24"/>
          <w:lang w:eastAsia="bg-BG"/>
        </w:rPr>
        <w:t xml:space="preserve">(ИБЦТ-БАН) </w:t>
      </w:r>
      <w:r w:rsidR="005C275D" w:rsidRPr="00E31718">
        <w:rPr>
          <w:rFonts w:ascii="Times New Roman" w:hAnsi="Times New Roman" w:cs="Times New Roman"/>
          <w:i/>
          <w:sz w:val="24"/>
          <w:szCs w:val="24"/>
        </w:rPr>
        <w:t>Българският Северозапад и Европейският  Югоизток – география и история</w:t>
      </w:r>
    </w:p>
    <w:p w14:paraId="59A63C65" w14:textId="77777777" w:rsidR="007F4EFE" w:rsidRPr="00E31718" w:rsidRDefault="00E11F43" w:rsidP="00E51DDE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33477">
        <w:rPr>
          <w:rFonts w:ascii="Times New Roman" w:hAnsi="Times New Roman" w:cs="Times New Roman"/>
          <w:b/>
          <w:color w:val="333333"/>
          <w:sz w:val="24"/>
          <w:szCs w:val="24"/>
        </w:rPr>
        <w:t>9.</w:t>
      </w:r>
      <w:r w:rsidR="00E31718" w:rsidRPr="00933477">
        <w:rPr>
          <w:rFonts w:ascii="Times New Roman" w:hAnsi="Times New Roman" w:cs="Times New Roman"/>
          <w:b/>
          <w:color w:val="333333"/>
          <w:sz w:val="24"/>
          <w:szCs w:val="24"/>
        </w:rPr>
        <w:t>30</w:t>
      </w:r>
      <w:r w:rsidRPr="00933477">
        <w:rPr>
          <w:rFonts w:ascii="Times New Roman" w:hAnsi="Times New Roman" w:cs="Times New Roman"/>
          <w:b/>
          <w:color w:val="333333"/>
          <w:sz w:val="24"/>
          <w:szCs w:val="24"/>
        </w:rPr>
        <w:t>-</w:t>
      </w:r>
      <w:r w:rsidR="00E31718" w:rsidRPr="00933477">
        <w:rPr>
          <w:rFonts w:ascii="Times New Roman" w:hAnsi="Times New Roman" w:cs="Times New Roman"/>
          <w:b/>
          <w:color w:val="333333"/>
          <w:sz w:val="24"/>
          <w:szCs w:val="24"/>
        </w:rPr>
        <w:t>10</w:t>
      </w:r>
      <w:r w:rsidRPr="00933477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E31718" w:rsidRPr="00933477">
        <w:rPr>
          <w:rFonts w:ascii="Times New Roman" w:hAnsi="Times New Roman" w:cs="Times New Roman"/>
          <w:b/>
          <w:color w:val="333333"/>
          <w:sz w:val="24"/>
          <w:szCs w:val="24"/>
        </w:rPr>
        <w:t>45</w:t>
      </w:r>
      <w:r w:rsidRPr="00E1746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Първа сесия</w:t>
      </w:r>
      <w:r w:rsidR="0090100D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E1746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17460" w:rsidRPr="00E17460">
        <w:rPr>
          <w:rFonts w:ascii="Times New Roman" w:hAnsi="Times New Roman" w:cs="Times New Roman"/>
          <w:b/>
          <w:i/>
          <w:color w:val="333333"/>
          <w:sz w:val="24"/>
          <w:szCs w:val="24"/>
        </w:rPr>
        <w:t>М</w:t>
      </w:r>
      <w:r w:rsidRPr="00E17460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одератор </w:t>
      </w:r>
      <w:r w:rsidR="00E31718" w:rsidRPr="00E17460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доц. д-р Ваня Иванова </w:t>
      </w:r>
      <w:r w:rsidR="00E17460" w:rsidRPr="00E17460">
        <w:rPr>
          <w:rFonts w:ascii="Times New Roman" w:hAnsi="Times New Roman" w:cs="Times New Roman"/>
          <w:b/>
          <w:i/>
          <w:color w:val="333333"/>
          <w:sz w:val="24"/>
          <w:szCs w:val="24"/>
        </w:rPr>
        <w:t>(РИМ – Монтана)</w:t>
      </w:r>
    </w:p>
    <w:p w14:paraId="59A63C66" w14:textId="77777777" w:rsidR="00E11F43" w:rsidRPr="00E31718" w:rsidRDefault="005C275D" w:rsidP="00E51DD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>Д-р Евгения Найденова (ИМ-Оряхово)</w:t>
      </w:r>
      <w:r w:rsidR="00E1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43" w:rsidRPr="00E31718">
        <w:rPr>
          <w:rFonts w:ascii="Times New Roman" w:hAnsi="Times New Roman" w:cs="Times New Roman"/>
          <w:color w:val="333333"/>
          <w:sz w:val="24"/>
          <w:szCs w:val="24"/>
        </w:rPr>
        <w:t xml:space="preserve">Праисторическо селище при село Остров, община Оряхово - контактна зона между къснонеолитните общества от двете страни на река Дунав </w:t>
      </w:r>
    </w:p>
    <w:p w14:paraId="59A63C67" w14:textId="77777777" w:rsidR="007F4EFE" w:rsidRPr="00E31718" w:rsidRDefault="00E51DDE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Проф. дин </w:t>
      </w:r>
      <w:r w:rsidR="007F4EFE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Рая Заимова, </w:t>
      </w:r>
      <w:r w:rsidR="00E31718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г</w:t>
      </w: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л. ас. д-р </w:t>
      </w:r>
      <w:r w:rsidR="007F4EFE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Маргарита Добрева</w:t>
      </w:r>
      <w:r w:rsidR="007F4EFE" w:rsidRPr="0093347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66079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(ИБЦТ-БАН) </w:t>
      </w:r>
      <w:r w:rsidR="007F4EFE" w:rsidRPr="00E31718">
        <w:rPr>
          <w:rFonts w:ascii="Times New Roman" w:hAnsi="Times New Roman" w:cs="Times New Roman"/>
          <w:i/>
          <w:sz w:val="24"/>
          <w:szCs w:val="24"/>
          <w:lang w:eastAsia="bg-BG"/>
        </w:rPr>
        <w:t>Унгарската емиграция във Видин според документи, съхранявани в Османския архив в Истанбул (1849-1850 г.)</w:t>
      </w:r>
    </w:p>
    <w:p w14:paraId="59A63C68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69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Нели Стоянова</w:t>
      </w:r>
      <w:r w:rsidR="00A66079" w:rsidRPr="0093347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A66079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(</w:t>
      </w: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Регио</w:t>
      </w:r>
      <w:r w:rsidR="00A66079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нален исторически музей – Враца)</w:t>
      </w:r>
      <w:r w:rsidR="00E1746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31718">
        <w:rPr>
          <w:rFonts w:ascii="Times New Roman" w:hAnsi="Times New Roman" w:cs="Times New Roman"/>
          <w:i/>
          <w:sz w:val="24"/>
          <w:szCs w:val="24"/>
          <w:lang w:eastAsia="bg-BG"/>
        </w:rPr>
        <w:t>Преселнически вълни в българския Северозапад през Възраждането и тяхното отражение върху съдбата на местното население</w:t>
      </w:r>
    </w:p>
    <w:p w14:paraId="59A63C6A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6B" w14:textId="77777777" w:rsidR="00E31718" w:rsidRPr="00933477" w:rsidRDefault="00B15DC4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 xml:space="preserve">Владимир Пауновски </w:t>
      </w: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(ИБЦТ-БАН)</w:t>
      </w:r>
      <w:r w:rsidR="00E1746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31718">
        <w:rPr>
          <w:rFonts w:ascii="Times New Roman" w:hAnsi="Times New Roman" w:cs="Times New Roman"/>
          <w:i/>
          <w:sz w:val="24"/>
          <w:szCs w:val="24"/>
        </w:rPr>
        <w:t>Евреите от Видин като мигранти през XVI–XVIII век</w:t>
      </w:r>
    </w:p>
    <w:p w14:paraId="59A63C6C" w14:textId="77777777" w:rsidR="00E31718" w:rsidRPr="00E31718" w:rsidRDefault="00E31718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6D" w14:textId="77777777" w:rsidR="00E31718" w:rsidRPr="00E31718" w:rsidRDefault="00E31718" w:rsidP="00E51D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>Дискусия</w:t>
      </w:r>
    </w:p>
    <w:p w14:paraId="59A63C6E" w14:textId="77777777" w:rsidR="005C275D" w:rsidRPr="00E31718" w:rsidRDefault="005C275D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6F" w14:textId="77777777" w:rsidR="005C275D" w:rsidRPr="00E31718" w:rsidRDefault="005C275D" w:rsidP="005C275D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>10.45 Кафе пауза</w:t>
      </w:r>
    </w:p>
    <w:p w14:paraId="59A63C70" w14:textId="77777777" w:rsidR="005C275D" w:rsidRPr="00E31718" w:rsidRDefault="005C275D" w:rsidP="005C275D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>11.00 – 12.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>15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Второ заседание</w:t>
      </w:r>
      <w:r w:rsidR="0090100D">
        <w:rPr>
          <w:rFonts w:ascii="Times New Roman" w:eastAsia="Yu Gothic UI Semibold" w:hAnsi="Times New Roman" w:cs="Times New Roman"/>
          <w:b/>
          <w:sz w:val="24"/>
          <w:szCs w:val="24"/>
        </w:rPr>
        <w:t>: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="00E31718"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="00E31718" w:rsidRPr="0090100D">
        <w:rPr>
          <w:rFonts w:ascii="Times New Roman" w:eastAsia="Yu Gothic UI Semibold" w:hAnsi="Times New Roman" w:cs="Times New Roman"/>
          <w:i/>
          <w:sz w:val="24"/>
          <w:szCs w:val="24"/>
        </w:rPr>
        <w:t xml:space="preserve">Модератор </w:t>
      </w:r>
      <w:r w:rsidR="00E31718" w:rsidRPr="0090100D">
        <w:rPr>
          <w:rFonts w:ascii="Times New Roman" w:hAnsi="Times New Roman" w:cs="Times New Roman"/>
          <w:i/>
          <w:sz w:val="24"/>
          <w:szCs w:val="24"/>
          <w:lang w:eastAsia="bg-BG"/>
        </w:rPr>
        <w:t>Проф. дин Рая Заимова</w:t>
      </w:r>
    </w:p>
    <w:p w14:paraId="59A63C71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3347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Юлий Йорданов</w:t>
      </w:r>
      <w:r w:rsidRPr="00E3171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E1746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E31718">
        <w:rPr>
          <w:rFonts w:ascii="Times New Roman" w:hAnsi="Times New Roman" w:cs="Times New Roman"/>
          <w:i/>
          <w:color w:val="333333"/>
          <w:sz w:val="24"/>
          <w:szCs w:val="24"/>
        </w:rPr>
        <w:t>Екзарх Антим първи - будителят на православното славянство</w:t>
      </w:r>
      <w:r w:rsidRPr="00933477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E31718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в </w:t>
      </w:r>
      <w:r w:rsidRPr="00E31718">
        <w:rPr>
          <w:rFonts w:ascii="Times New Roman" w:hAnsi="Times New Roman" w:cs="Times New Roman"/>
          <w:i/>
          <w:sz w:val="24"/>
          <w:szCs w:val="24"/>
        </w:rPr>
        <w:t xml:space="preserve">Европейския Югоизток </w:t>
      </w:r>
    </w:p>
    <w:p w14:paraId="59A63C72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73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Анюта П.Каменова-Борин  </w:t>
      </w:r>
      <w:r w:rsidRPr="00E31718">
        <w:rPr>
          <w:rFonts w:ascii="Times New Roman" w:hAnsi="Times New Roman" w:cs="Times New Roman"/>
          <w:i/>
          <w:sz w:val="24"/>
          <w:szCs w:val="24"/>
          <w:lang w:eastAsia="bg-BG"/>
        </w:rPr>
        <w:t>Д-р Дамян Иванов,Първият балнеолог В България</w:t>
      </w:r>
    </w:p>
    <w:p w14:paraId="59A63C74" w14:textId="77777777" w:rsidR="007F4EFE" w:rsidRPr="00E31718" w:rsidRDefault="007F4EFE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75" w14:textId="77777777" w:rsidR="007F4EFE" w:rsidRPr="00933477" w:rsidRDefault="007F4EFE" w:rsidP="00E51DDE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Мариус Георгиев</w:t>
      </w:r>
      <w:r w:rsidRPr="0093347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20E82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(</w:t>
      </w:r>
      <w:r w:rsidR="00F20E82" w:rsidRPr="00E3171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РИМ – Монтана)  </w:t>
      </w:r>
      <w:r w:rsidRPr="00E31718"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  <w:t>Провеждането на българо-югославския и българо-сръбския събор в прохода Кадъ Боаз преди и след Втората световна война</w:t>
      </w:r>
    </w:p>
    <w:p w14:paraId="59A63C76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63C77" w14:textId="10F596CA" w:rsidR="007F4EFE" w:rsidRDefault="007F4EFE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Лилия Гигова </w:t>
      </w:r>
      <w:r w:rsidRPr="00E31718">
        <w:rPr>
          <w:rFonts w:ascii="Times New Roman" w:hAnsi="Times New Roman" w:cs="Times New Roman"/>
          <w:bCs/>
          <w:i/>
          <w:sz w:val="24"/>
          <w:szCs w:val="24"/>
        </w:rPr>
        <w:t xml:space="preserve">Северозападът в българо-югославските отношения от края на 1944 до края на 1949 г. </w:t>
      </w:r>
    </w:p>
    <w:p w14:paraId="59A63C78" w14:textId="77777777" w:rsidR="00E31718" w:rsidRDefault="00E31718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</w:p>
    <w:p w14:paraId="59A63C79" w14:textId="77777777" w:rsidR="00E31718" w:rsidRPr="00E31718" w:rsidRDefault="00E31718" w:rsidP="00E51DDE">
      <w:pPr>
        <w:pStyle w:val="a3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59A63C7A" w14:textId="77777777" w:rsidR="00E51DDE" w:rsidRDefault="00E51DDE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7B" w14:textId="77777777" w:rsidR="005C275D" w:rsidRPr="00E31718" w:rsidRDefault="005C275D" w:rsidP="005C275D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>12.</w:t>
      </w:r>
      <w:r w:rsidR="00E31718">
        <w:rPr>
          <w:rFonts w:ascii="Times New Roman" w:eastAsia="Yu Gothic UI Semibold" w:hAnsi="Times New Roman" w:cs="Times New Roman"/>
          <w:b/>
          <w:sz w:val="24"/>
          <w:szCs w:val="24"/>
        </w:rPr>
        <w:t>15</w:t>
      </w: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="00E31718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>Обедна почивка</w:t>
      </w:r>
    </w:p>
    <w:p w14:paraId="59A63C7C" w14:textId="77777777" w:rsidR="005C275D" w:rsidRPr="0090100D" w:rsidRDefault="005C275D" w:rsidP="005C275D">
      <w:pPr>
        <w:rPr>
          <w:rFonts w:ascii="Times New Roman" w:eastAsia="Yu Gothic UI Semibold" w:hAnsi="Times New Roman" w:cs="Times New Roman"/>
          <w:sz w:val="24"/>
          <w:szCs w:val="24"/>
        </w:rPr>
      </w:pP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lastRenderedPageBreak/>
        <w:t>13.</w:t>
      </w:r>
      <w:r w:rsidR="00E31718" w:rsidRPr="0090100D">
        <w:rPr>
          <w:rFonts w:ascii="Times New Roman" w:eastAsia="Yu Gothic UI Semibold" w:hAnsi="Times New Roman" w:cs="Times New Roman"/>
          <w:b/>
          <w:sz w:val="24"/>
          <w:szCs w:val="24"/>
        </w:rPr>
        <w:t>15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– 1</w:t>
      </w:r>
      <w:r w:rsidR="00E31718" w:rsidRPr="0090100D">
        <w:rPr>
          <w:rFonts w:ascii="Times New Roman" w:eastAsia="Yu Gothic UI Semibold" w:hAnsi="Times New Roman" w:cs="Times New Roman"/>
          <w:b/>
          <w:sz w:val="24"/>
          <w:szCs w:val="24"/>
        </w:rPr>
        <w:t>4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>.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>30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Трето заседание</w:t>
      </w:r>
      <w:r w:rsidR="00E31718"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="00E31718" w:rsidRPr="0090100D">
        <w:rPr>
          <w:rFonts w:ascii="Times New Roman" w:eastAsia="Yu Gothic UI Semibold" w:hAnsi="Times New Roman" w:cs="Times New Roman"/>
          <w:sz w:val="24"/>
          <w:szCs w:val="24"/>
        </w:rPr>
        <w:t>Модератор</w:t>
      </w:r>
      <w:r w:rsidR="0090100D">
        <w:rPr>
          <w:rFonts w:ascii="Times New Roman" w:eastAsia="Yu Gothic UI Semibold" w:hAnsi="Times New Roman" w:cs="Times New Roman"/>
          <w:sz w:val="24"/>
          <w:szCs w:val="24"/>
        </w:rPr>
        <w:t>:</w:t>
      </w:r>
      <w:r w:rsidR="00E31718" w:rsidRPr="0090100D">
        <w:rPr>
          <w:rFonts w:ascii="Times New Roman" w:eastAsia="Yu Gothic UI Semibold" w:hAnsi="Times New Roman" w:cs="Times New Roman"/>
          <w:sz w:val="24"/>
          <w:szCs w:val="24"/>
        </w:rPr>
        <w:t xml:space="preserve"> </w:t>
      </w:r>
      <w:r w:rsidR="00E17460" w:rsidRPr="0090100D">
        <w:rPr>
          <w:rFonts w:ascii="Times New Roman" w:eastAsia="Times New Roman" w:hAnsi="Times New Roman" w:cs="Times New Roman"/>
          <w:sz w:val="24"/>
          <w:szCs w:val="24"/>
        </w:rPr>
        <w:t xml:space="preserve">Чл.-кор. проф. дин Александър Костов </w:t>
      </w:r>
      <w:r w:rsidR="00E17460" w:rsidRPr="0090100D">
        <w:rPr>
          <w:rFonts w:ascii="Times New Roman" w:hAnsi="Times New Roman" w:cs="Times New Roman"/>
          <w:sz w:val="24"/>
          <w:szCs w:val="24"/>
          <w:lang w:eastAsia="bg-BG"/>
        </w:rPr>
        <w:t>(ИБЦТ-БАН)</w:t>
      </w:r>
    </w:p>
    <w:p w14:paraId="59A63C7D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A63C7E" w14:textId="77777777" w:rsidR="007F4EFE" w:rsidRPr="00E31718" w:rsidRDefault="000944DB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>П</w:t>
      </w:r>
      <w:r w:rsidR="007F4EFE" w:rsidRPr="00E31718">
        <w:rPr>
          <w:rFonts w:ascii="Times New Roman" w:hAnsi="Times New Roman" w:cs="Times New Roman"/>
          <w:b/>
          <w:sz w:val="24"/>
          <w:szCs w:val="24"/>
        </w:rPr>
        <w:t xml:space="preserve">роф. </w:t>
      </w:r>
      <w:r w:rsidRPr="00E31718">
        <w:rPr>
          <w:rFonts w:ascii="Times New Roman" w:hAnsi="Times New Roman" w:cs="Times New Roman"/>
          <w:b/>
          <w:sz w:val="24"/>
          <w:szCs w:val="24"/>
        </w:rPr>
        <w:t xml:space="preserve">дфн </w:t>
      </w:r>
      <w:r w:rsidR="007F4EFE" w:rsidRPr="00E31718">
        <w:rPr>
          <w:rFonts w:ascii="Times New Roman" w:hAnsi="Times New Roman" w:cs="Times New Roman"/>
          <w:b/>
          <w:sz w:val="24"/>
          <w:szCs w:val="24"/>
        </w:rPr>
        <w:t>Пламен Антов</w:t>
      </w:r>
      <w:r w:rsidR="00A66079" w:rsidRPr="00E3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2E2" w:rsidRPr="00E3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718">
        <w:rPr>
          <w:rFonts w:ascii="Times New Roman" w:hAnsi="Times New Roman" w:cs="Times New Roman"/>
          <w:b/>
          <w:sz w:val="24"/>
          <w:szCs w:val="24"/>
        </w:rPr>
        <w:t>(</w:t>
      </w:r>
      <w:r w:rsidR="007042E2" w:rsidRPr="00E31718">
        <w:rPr>
          <w:rFonts w:ascii="Times New Roman" w:hAnsi="Times New Roman" w:cs="Times New Roman"/>
          <w:b/>
          <w:sz w:val="24"/>
          <w:szCs w:val="24"/>
        </w:rPr>
        <w:t>Институт за литература – БАН</w:t>
      </w:r>
      <w:r w:rsidRPr="00E31718">
        <w:rPr>
          <w:rFonts w:ascii="Times New Roman" w:hAnsi="Times New Roman" w:cs="Times New Roman"/>
          <w:b/>
          <w:sz w:val="24"/>
          <w:szCs w:val="24"/>
        </w:rPr>
        <w:t>)</w:t>
      </w:r>
      <w:r w:rsidR="00E1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EFE" w:rsidRPr="00E31718">
        <w:rPr>
          <w:rFonts w:ascii="Times New Roman" w:hAnsi="Times New Roman" w:cs="Times New Roman"/>
          <w:i/>
          <w:sz w:val="24"/>
          <w:szCs w:val="24"/>
        </w:rPr>
        <w:t>"Малкото отечество" в лириката на Иван Давидков: места и носталгия</w:t>
      </w:r>
    </w:p>
    <w:p w14:paraId="59A63C7F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80" w14:textId="77777777" w:rsidR="007F4EFE" w:rsidRPr="00E31718" w:rsidRDefault="000944DB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 xml:space="preserve">Доц. д-р </w:t>
      </w:r>
      <w:r w:rsidR="007F4EFE" w:rsidRPr="00E31718">
        <w:rPr>
          <w:rFonts w:ascii="Times New Roman" w:hAnsi="Times New Roman" w:cs="Times New Roman"/>
          <w:b/>
          <w:sz w:val="24"/>
          <w:szCs w:val="24"/>
        </w:rPr>
        <w:t xml:space="preserve">Людмила Миндова  </w:t>
      </w:r>
      <w:r w:rsidR="00E31718" w:rsidRPr="00E31718">
        <w:rPr>
          <w:rFonts w:ascii="Times New Roman" w:hAnsi="Times New Roman" w:cs="Times New Roman"/>
          <w:b/>
          <w:sz w:val="24"/>
          <w:szCs w:val="24"/>
        </w:rPr>
        <w:t xml:space="preserve">(ИБЦТ–БАН) </w:t>
      </w:r>
      <w:r w:rsidR="007F4EFE" w:rsidRPr="00E31718">
        <w:rPr>
          <w:rFonts w:ascii="Times New Roman" w:hAnsi="Times New Roman" w:cs="Times New Roman"/>
          <w:i/>
          <w:sz w:val="24"/>
          <w:szCs w:val="24"/>
        </w:rPr>
        <w:t>Eвропа и България в съвременната поезия на българския Северозапад</w:t>
      </w:r>
    </w:p>
    <w:p w14:paraId="59A63C81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82" w14:textId="77777777" w:rsidR="007F4EFE" w:rsidRDefault="00D67EB7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>Д-р Митко Новков, БНР (Програма "Христо Ботев") </w:t>
      </w:r>
      <w:r w:rsidR="000944DB" w:rsidRPr="00E3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4DB" w:rsidRPr="00E31718">
        <w:rPr>
          <w:rFonts w:ascii="Times New Roman" w:hAnsi="Times New Roman" w:cs="Times New Roman"/>
          <w:i/>
          <w:sz w:val="24"/>
          <w:szCs w:val="24"/>
        </w:rPr>
        <w:t>Различните пространства на Северозапада спрямо Югоизтока на Европа</w:t>
      </w:r>
    </w:p>
    <w:p w14:paraId="59A63C83" w14:textId="77777777" w:rsidR="006E5E8A" w:rsidRDefault="006E5E8A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84" w14:textId="77777777" w:rsidR="00E31718" w:rsidRPr="00E31718" w:rsidRDefault="00E31718" w:rsidP="00E51D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1718">
        <w:rPr>
          <w:rFonts w:ascii="Times New Roman" w:hAnsi="Times New Roman" w:cs="Times New Roman"/>
          <w:b/>
          <w:sz w:val="24"/>
          <w:szCs w:val="24"/>
        </w:rPr>
        <w:t>Дискусия</w:t>
      </w:r>
    </w:p>
    <w:p w14:paraId="59A63C85" w14:textId="77777777" w:rsidR="00E31718" w:rsidRDefault="00E31718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86" w14:textId="77777777" w:rsidR="00E17460" w:rsidRPr="00E17460" w:rsidRDefault="00E17460" w:rsidP="00E51D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7460">
        <w:rPr>
          <w:rFonts w:ascii="Times New Roman" w:hAnsi="Times New Roman" w:cs="Times New Roman"/>
          <w:b/>
          <w:sz w:val="24"/>
          <w:szCs w:val="24"/>
        </w:rPr>
        <w:t xml:space="preserve">14.15 Кафе пауза </w:t>
      </w:r>
    </w:p>
    <w:p w14:paraId="59A63C87" w14:textId="77777777" w:rsidR="00E17460" w:rsidRPr="00E31718" w:rsidRDefault="00E17460" w:rsidP="00E51DD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9A63C88" w14:textId="77777777" w:rsidR="005C275D" w:rsidRPr="00E31718" w:rsidRDefault="005C275D" w:rsidP="005C275D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>1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>4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>.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>30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– 15.</w:t>
      </w:r>
      <w:r w:rsidR="00E17460" w:rsidRPr="0090100D">
        <w:rPr>
          <w:rFonts w:ascii="Times New Roman" w:eastAsia="Yu Gothic UI Semibold" w:hAnsi="Times New Roman" w:cs="Times New Roman"/>
          <w:b/>
          <w:sz w:val="24"/>
          <w:szCs w:val="24"/>
        </w:rPr>
        <w:t>45</w:t>
      </w:r>
      <w:r w:rsidRPr="0090100D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Трето заседание</w:t>
      </w:r>
      <w:r w:rsidR="00E31718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</w:t>
      </w:r>
      <w:r w:rsidR="0090100D">
        <w:rPr>
          <w:rFonts w:ascii="Times New Roman" w:eastAsia="Yu Gothic UI Semibold" w:hAnsi="Times New Roman" w:cs="Times New Roman"/>
          <w:sz w:val="24"/>
          <w:szCs w:val="24"/>
        </w:rPr>
        <w:t xml:space="preserve">Модератор: </w:t>
      </w:r>
    </w:p>
    <w:p w14:paraId="59A63C89" w14:textId="77777777" w:rsidR="007F4EFE" w:rsidRPr="00E31718" w:rsidRDefault="00D67EB7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Акад. </w:t>
      </w:r>
      <w:r w:rsidR="007F4EFE" w:rsidRPr="00E31718">
        <w:rPr>
          <w:rFonts w:ascii="Times New Roman" w:hAnsi="Times New Roman" w:cs="Times New Roman"/>
          <w:b/>
          <w:bCs/>
          <w:sz w:val="24"/>
          <w:szCs w:val="24"/>
        </w:rPr>
        <w:t>Ячко Иванов</w:t>
      </w:r>
      <w:r w:rsidR="000944DB"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 (БАН)</w:t>
      </w:r>
      <w:r w:rsidR="00E17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EFE" w:rsidRPr="00E31718">
        <w:rPr>
          <w:rFonts w:ascii="Times New Roman" w:hAnsi="Times New Roman" w:cs="Times New Roman"/>
          <w:bCs/>
          <w:i/>
          <w:sz w:val="24"/>
          <w:szCs w:val="24"/>
        </w:rPr>
        <w:t>Висшето образование в Северозапада - проекти и реализации след 1989 г.</w:t>
      </w:r>
    </w:p>
    <w:p w14:paraId="59A63C8A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</w:p>
    <w:p w14:paraId="59A63C8B" w14:textId="77777777" w:rsidR="007F4EFE" w:rsidRPr="00E31718" w:rsidRDefault="00D67EB7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Доц. д-р </w:t>
      </w:r>
      <w:r w:rsidR="007F4EFE"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Ваня Иванова </w:t>
      </w:r>
      <w:r w:rsidR="000944DB" w:rsidRPr="0090100D">
        <w:rPr>
          <w:rStyle w:val="a4"/>
          <w:rFonts w:ascii="Times New Roman" w:hAnsi="Times New Roman" w:cs="Times New Roman"/>
          <w:sz w:val="24"/>
          <w:szCs w:val="24"/>
        </w:rPr>
        <w:t>(РИМ – Монтана)</w:t>
      </w:r>
      <w:r w:rsidR="00E17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4EFE" w:rsidRPr="00E31718">
        <w:rPr>
          <w:rFonts w:ascii="Times New Roman" w:hAnsi="Times New Roman" w:cs="Times New Roman"/>
          <w:bCs/>
          <w:i/>
          <w:sz w:val="24"/>
          <w:szCs w:val="24"/>
        </w:rPr>
        <w:t>Настоящето на Регионален исторически музей - Монтана като част от Българския Северозапад с оглед приложението на някои иновативни практики от сферата на новата музеология в общоевропейски мащаб</w:t>
      </w:r>
    </w:p>
    <w:p w14:paraId="59A63C8C" w14:textId="77777777" w:rsidR="00F20E82" w:rsidRPr="00E31718" w:rsidRDefault="00F20E82" w:rsidP="00E51DDE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</w:p>
    <w:p w14:paraId="59A63C8D" w14:textId="77777777" w:rsidR="007F4EFE" w:rsidRPr="00E31718" w:rsidRDefault="000944DB" w:rsidP="00E51DDE">
      <w:pPr>
        <w:pStyle w:val="a3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E31718">
        <w:rPr>
          <w:rStyle w:val="a4"/>
          <w:rFonts w:ascii="Times New Roman" w:hAnsi="Times New Roman" w:cs="Times New Roman"/>
          <w:sz w:val="24"/>
          <w:szCs w:val="24"/>
        </w:rPr>
        <w:t>Гергана Георгиева (</w:t>
      </w:r>
      <w:r w:rsidR="007F4EFE" w:rsidRPr="00E31718">
        <w:rPr>
          <w:rStyle w:val="a4"/>
          <w:rFonts w:ascii="Times New Roman" w:hAnsi="Times New Roman" w:cs="Times New Roman"/>
          <w:sz w:val="24"/>
          <w:szCs w:val="24"/>
        </w:rPr>
        <w:t>РИМ – Монтана</w:t>
      </w:r>
      <w:r w:rsidRPr="00E31718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E1746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7F4EFE" w:rsidRPr="00E3171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Историята на един крондир, произведен в Берковица, част от фонда на РИМ – Монтана</w:t>
      </w:r>
      <w:r w:rsidRPr="00E3171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14:paraId="59A63C8E" w14:textId="77777777" w:rsidR="00F20E82" w:rsidRPr="00933477" w:rsidRDefault="00F20E82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14:paraId="59A63C8F" w14:textId="77777777" w:rsidR="007F4EFE" w:rsidRDefault="007F4EFE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>Даниел Йорданов</w:t>
      </w:r>
      <w:r w:rsidR="000944DB" w:rsidRPr="00E317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0100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944DB" w:rsidRPr="0090100D">
        <w:rPr>
          <w:rFonts w:ascii="Times New Roman" w:hAnsi="Times New Roman" w:cs="Times New Roman"/>
          <w:sz w:val="24"/>
          <w:szCs w:val="24"/>
          <w:lang w:eastAsia="bg-BG"/>
        </w:rPr>
        <w:t>(</w:t>
      </w:r>
      <w:r w:rsidR="000944DB" w:rsidRPr="0090100D">
        <w:rPr>
          <w:rStyle w:val="a4"/>
          <w:rFonts w:ascii="Times New Roman" w:hAnsi="Times New Roman" w:cs="Times New Roman"/>
          <w:sz w:val="24"/>
          <w:szCs w:val="24"/>
        </w:rPr>
        <w:t xml:space="preserve">РИМ – Монтана)  </w:t>
      </w:r>
      <w:r w:rsidRPr="00E31718">
        <w:rPr>
          <w:rFonts w:ascii="Times New Roman" w:hAnsi="Times New Roman" w:cs="Times New Roman"/>
          <w:i/>
          <w:sz w:val="24"/>
          <w:szCs w:val="24"/>
          <w:lang w:eastAsia="bg-BG"/>
        </w:rPr>
        <w:t>Наградни отличия от Регионален исторически музей – Монтана</w:t>
      </w:r>
      <w:r w:rsidR="000944DB" w:rsidRPr="00E3171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14:paraId="59A63C90" w14:textId="77777777" w:rsidR="00E17460" w:rsidRDefault="00E17460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14:paraId="59A63C91" w14:textId="77777777" w:rsidR="00E17460" w:rsidRPr="00E31718" w:rsidRDefault="00E17460" w:rsidP="00E17460">
      <w:pPr>
        <w:pStyle w:val="a3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1718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59A63C92" w14:textId="77777777" w:rsidR="00FA39F7" w:rsidRPr="00E31718" w:rsidRDefault="00FA39F7" w:rsidP="00E51DDE">
      <w:pPr>
        <w:pStyle w:val="a3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14:paraId="59A63C93" w14:textId="77777777" w:rsidR="00FA39F7" w:rsidRPr="00E31718" w:rsidRDefault="00FA39F7" w:rsidP="00FA39F7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>15.</w:t>
      </w:r>
      <w:r w:rsidR="00E17460">
        <w:rPr>
          <w:rFonts w:ascii="Times New Roman" w:eastAsia="Yu Gothic UI Semibold" w:hAnsi="Times New Roman" w:cs="Times New Roman"/>
          <w:b/>
          <w:sz w:val="24"/>
          <w:szCs w:val="24"/>
        </w:rPr>
        <w:t>45</w:t>
      </w: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 xml:space="preserve"> З</w:t>
      </w:r>
      <w:r w:rsidR="00E17460">
        <w:rPr>
          <w:rFonts w:ascii="Times New Roman" w:eastAsia="Yu Gothic UI Semibold" w:hAnsi="Times New Roman" w:cs="Times New Roman"/>
          <w:b/>
          <w:sz w:val="24"/>
          <w:szCs w:val="24"/>
        </w:rPr>
        <w:t>аключителна дискусия и з</w:t>
      </w:r>
      <w:r w:rsidRPr="00E31718">
        <w:rPr>
          <w:rFonts w:ascii="Times New Roman" w:eastAsia="Yu Gothic UI Semibold" w:hAnsi="Times New Roman" w:cs="Times New Roman"/>
          <w:b/>
          <w:sz w:val="24"/>
          <w:szCs w:val="24"/>
        </w:rPr>
        <w:t>акриване</w:t>
      </w:r>
    </w:p>
    <w:sectPr w:rsidR="00FA39F7" w:rsidRPr="00E3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CF7"/>
    <w:rsid w:val="000944DB"/>
    <w:rsid w:val="000A2A0C"/>
    <w:rsid w:val="00381F10"/>
    <w:rsid w:val="004052F9"/>
    <w:rsid w:val="005C275D"/>
    <w:rsid w:val="006E5E8A"/>
    <w:rsid w:val="007000EB"/>
    <w:rsid w:val="007042E2"/>
    <w:rsid w:val="007F4EFE"/>
    <w:rsid w:val="00881F03"/>
    <w:rsid w:val="008863AE"/>
    <w:rsid w:val="0090100D"/>
    <w:rsid w:val="00933477"/>
    <w:rsid w:val="00A51CF7"/>
    <w:rsid w:val="00A66079"/>
    <w:rsid w:val="00B15DC4"/>
    <w:rsid w:val="00BB6B80"/>
    <w:rsid w:val="00C16749"/>
    <w:rsid w:val="00CD0E8F"/>
    <w:rsid w:val="00D25FB7"/>
    <w:rsid w:val="00D67EB7"/>
    <w:rsid w:val="00E11F43"/>
    <w:rsid w:val="00E17460"/>
    <w:rsid w:val="00E31718"/>
    <w:rsid w:val="00E51DDE"/>
    <w:rsid w:val="00F20E82"/>
    <w:rsid w:val="00F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3C5E"/>
  <w15:docId w15:val="{34C76925-772C-42A1-90E2-A3C22B2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FE"/>
    <w:pPr>
      <w:spacing w:after="0" w:line="240" w:lineRule="auto"/>
    </w:pPr>
  </w:style>
  <w:style w:type="character" w:styleId="a4">
    <w:name w:val="Strong"/>
    <w:basedOn w:val="a0"/>
    <w:uiPriority w:val="22"/>
    <w:qFormat/>
    <w:rsid w:val="007F4EFE"/>
    <w:rPr>
      <w:b/>
      <w:bCs/>
    </w:rPr>
  </w:style>
  <w:style w:type="character" w:customStyle="1" w:styleId="go">
    <w:name w:val="go"/>
    <w:basedOn w:val="a0"/>
    <w:rsid w:val="004052F9"/>
  </w:style>
  <w:style w:type="character" w:styleId="a5">
    <w:name w:val="Hyperlink"/>
    <w:basedOn w:val="a0"/>
    <w:uiPriority w:val="99"/>
    <w:unhideWhenUsed/>
    <w:rsid w:val="004052F9"/>
    <w:rPr>
      <w:color w:val="0000FF" w:themeColor="hyperlink"/>
      <w:u w:val="single"/>
    </w:rPr>
  </w:style>
  <w:style w:type="character" w:customStyle="1" w:styleId="il">
    <w:name w:val="il"/>
    <w:basedOn w:val="a0"/>
    <w:rsid w:val="00BB6B80"/>
  </w:style>
  <w:style w:type="character" w:customStyle="1" w:styleId="gi">
    <w:name w:val="gi"/>
    <w:basedOn w:val="a0"/>
    <w:rsid w:val="00BB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Музей Монтана</cp:lastModifiedBy>
  <cp:revision>6</cp:revision>
  <dcterms:created xsi:type="dcterms:W3CDTF">2025-04-28T07:34:00Z</dcterms:created>
  <dcterms:modified xsi:type="dcterms:W3CDTF">2025-05-27T08:43:00Z</dcterms:modified>
</cp:coreProperties>
</file>